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50CC986F" w14:textId="25561FFA" w:rsidR="0058752F" w:rsidRDefault="00FE4B89" w:rsidP="0058752F">
      <w:pPr>
        <w:jc w:val="center"/>
      </w:pPr>
      <w:r w:rsidRPr="00FE4B89">
        <w:rPr>
          <w:b/>
          <w:sz w:val="26"/>
          <w:szCs w:val="26"/>
          <w:u w:val="single"/>
        </w:rPr>
        <w:t>«Культура администрации Куйбышевского сельсовета на 201</w:t>
      </w:r>
      <w:r w:rsidR="00DB3FE4">
        <w:rPr>
          <w:b/>
          <w:sz w:val="26"/>
          <w:szCs w:val="26"/>
          <w:u w:val="single"/>
        </w:rPr>
        <w:t>9</w:t>
      </w:r>
      <w:r w:rsidRPr="00FE4B89">
        <w:rPr>
          <w:b/>
          <w:sz w:val="26"/>
          <w:szCs w:val="26"/>
          <w:u w:val="single"/>
        </w:rPr>
        <w:t xml:space="preserve"> – 202</w:t>
      </w:r>
      <w:r w:rsidR="00DB3FE4">
        <w:rPr>
          <w:b/>
          <w:sz w:val="26"/>
          <w:szCs w:val="26"/>
          <w:u w:val="single"/>
        </w:rPr>
        <w:t>1</w:t>
      </w:r>
      <w:r w:rsidRPr="00FE4B89">
        <w:rPr>
          <w:b/>
          <w:sz w:val="26"/>
          <w:szCs w:val="26"/>
          <w:u w:val="single"/>
        </w:rPr>
        <w:t xml:space="preserve"> годы»</w:t>
      </w:r>
      <w:r>
        <w:t xml:space="preserve"> </w:t>
      </w:r>
      <w:r w:rsidR="0058752F"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287CBA07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2C017A"/>
    <w:rsid w:val="00491FBD"/>
    <w:rsid w:val="0058752F"/>
    <w:rsid w:val="007856A7"/>
    <w:rsid w:val="009D54D8"/>
    <w:rsid w:val="00D762E3"/>
    <w:rsid w:val="00DB3FE4"/>
    <w:rsid w:val="00FE4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2020-08-11T04:38:00Z</dcterms:created>
  <dcterms:modified xsi:type="dcterms:W3CDTF">2020-08-11T04:38:00Z</dcterms:modified>
</cp:coreProperties>
</file>