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5" w:rsidRPr="002B64F3" w:rsidRDefault="00B351F5" w:rsidP="002B64F3">
      <w:pPr>
        <w:pStyle w:val="a3"/>
        <w:jc w:val="center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Российская Федерация</w:t>
      </w:r>
    </w:p>
    <w:p w:rsidR="00B351F5" w:rsidRPr="002B64F3" w:rsidRDefault="00B351F5" w:rsidP="002B64F3">
      <w:pPr>
        <w:pStyle w:val="a3"/>
        <w:jc w:val="center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Республика Хакасия</w:t>
      </w:r>
    </w:p>
    <w:p w:rsidR="00B351F5" w:rsidRPr="002B64F3" w:rsidRDefault="00B351F5" w:rsidP="002B64F3">
      <w:pPr>
        <w:pStyle w:val="a3"/>
        <w:jc w:val="center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Бейский район</w:t>
      </w:r>
    </w:p>
    <w:p w:rsidR="00A44231" w:rsidRPr="002B64F3" w:rsidRDefault="00B351F5" w:rsidP="002B64F3">
      <w:pPr>
        <w:pStyle w:val="a3"/>
        <w:jc w:val="center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А</w:t>
      </w:r>
      <w:r w:rsidR="002B64F3" w:rsidRPr="002B64F3">
        <w:rPr>
          <w:sz w:val="26"/>
          <w:szCs w:val="26"/>
          <w:lang w:val="ru-RU"/>
        </w:rPr>
        <w:t>дминистрация</w:t>
      </w:r>
      <w:r w:rsidRPr="002B64F3">
        <w:rPr>
          <w:sz w:val="26"/>
          <w:szCs w:val="26"/>
          <w:lang w:val="ru-RU"/>
        </w:rPr>
        <w:t xml:space="preserve"> Сабинского сельсовета</w:t>
      </w:r>
    </w:p>
    <w:p w:rsidR="00A007C9" w:rsidRPr="002B64F3" w:rsidRDefault="002B64F3" w:rsidP="002B64F3">
      <w:pPr>
        <w:pStyle w:val="a3"/>
        <w:tabs>
          <w:tab w:val="left" w:pos="4170"/>
        </w:tabs>
        <w:rPr>
          <w:b/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ab/>
      </w:r>
    </w:p>
    <w:p w:rsidR="00A007C9" w:rsidRPr="002B64F3" w:rsidRDefault="00B351F5" w:rsidP="00A007C9">
      <w:pPr>
        <w:pStyle w:val="a3"/>
        <w:jc w:val="center"/>
        <w:rPr>
          <w:b/>
          <w:sz w:val="26"/>
          <w:szCs w:val="26"/>
          <w:lang w:val="ru-RU"/>
        </w:rPr>
      </w:pPr>
      <w:r w:rsidRPr="002B64F3">
        <w:rPr>
          <w:b/>
          <w:sz w:val="26"/>
          <w:szCs w:val="26"/>
          <w:lang w:val="ru-RU"/>
        </w:rPr>
        <w:t>ПОСТАНОВЛЕНИЕ</w:t>
      </w:r>
    </w:p>
    <w:p w:rsidR="002B64F3" w:rsidRPr="002B64F3" w:rsidRDefault="002B64F3" w:rsidP="00A007C9">
      <w:pPr>
        <w:pStyle w:val="a3"/>
        <w:jc w:val="center"/>
        <w:rPr>
          <w:b/>
          <w:sz w:val="26"/>
          <w:szCs w:val="26"/>
          <w:lang w:val="ru-RU"/>
        </w:rPr>
      </w:pPr>
    </w:p>
    <w:p w:rsidR="002B64F3" w:rsidRPr="002B64F3" w:rsidRDefault="002B64F3" w:rsidP="00A007C9">
      <w:pPr>
        <w:pStyle w:val="a3"/>
        <w:jc w:val="center"/>
        <w:rPr>
          <w:b/>
          <w:sz w:val="26"/>
          <w:szCs w:val="26"/>
          <w:lang w:val="ru-RU"/>
        </w:rPr>
      </w:pPr>
    </w:p>
    <w:p w:rsidR="00A007C9" w:rsidRPr="002B64F3" w:rsidRDefault="00DE7954" w:rsidP="009D1357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 </w:t>
      </w:r>
      <w:r>
        <w:rPr>
          <w:sz w:val="26"/>
          <w:szCs w:val="26"/>
        </w:rPr>
        <w:t>9</w:t>
      </w:r>
      <w:r w:rsidR="009D1357">
        <w:rPr>
          <w:sz w:val="26"/>
          <w:szCs w:val="26"/>
          <w:lang w:val="ru-RU"/>
        </w:rPr>
        <w:t xml:space="preserve"> » января</w:t>
      </w:r>
      <w:r w:rsidR="00A007C9" w:rsidRPr="002B64F3">
        <w:rPr>
          <w:sz w:val="26"/>
          <w:szCs w:val="26"/>
          <w:lang w:val="ru-RU"/>
        </w:rPr>
        <w:t xml:space="preserve"> 20</w:t>
      </w:r>
      <w:r w:rsidR="00CC085F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>8</w:t>
      </w:r>
      <w:r w:rsidR="002B64F3" w:rsidRPr="002B64F3">
        <w:rPr>
          <w:sz w:val="26"/>
          <w:szCs w:val="26"/>
          <w:lang w:val="ru-RU"/>
        </w:rPr>
        <w:t xml:space="preserve"> </w:t>
      </w:r>
      <w:r w:rsidR="00A007C9" w:rsidRPr="002B64F3">
        <w:rPr>
          <w:sz w:val="26"/>
          <w:szCs w:val="26"/>
          <w:lang w:val="ru-RU"/>
        </w:rPr>
        <w:t xml:space="preserve">года                  </w:t>
      </w:r>
      <w:r w:rsidR="00B351F5" w:rsidRPr="002B64F3">
        <w:rPr>
          <w:sz w:val="26"/>
          <w:szCs w:val="26"/>
          <w:lang w:val="ru-RU"/>
        </w:rPr>
        <w:t xml:space="preserve">  </w:t>
      </w:r>
      <w:r w:rsidR="00A007C9" w:rsidRPr="002B64F3">
        <w:rPr>
          <w:sz w:val="26"/>
          <w:szCs w:val="26"/>
          <w:lang w:val="ru-RU"/>
        </w:rPr>
        <w:t xml:space="preserve">  </w:t>
      </w:r>
      <w:r w:rsidR="002B64F3" w:rsidRPr="002B64F3">
        <w:rPr>
          <w:sz w:val="26"/>
          <w:szCs w:val="26"/>
          <w:lang w:val="ru-RU"/>
        </w:rPr>
        <w:t>с. Сабинка</w:t>
      </w:r>
      <w:r w:rsidR="00A007C9" w:rsidRPr="002B64F3">
        <w:rPr>
          <w:sz w:val="26"/>
          <w:szCs w:val="26"/>
          <w:lang w:val="ru-RU"/>
        </w:rPr>
        <w:t xml:space="preserve">                                     </w:t>
      </w:r>
      <w:r w:rsidR="009D1357">
        <w:rPr>
          <w:sz w:val="26"/>
          <w:szCs w:val="26"/>
          <w:lang w:val="ru-RU"/>
        </w:rPr>
        <w:t xml:space="preserve">                </w:t>
      </w:r>
      <w:r w:rsidR="00A007C9" w:rsidRPr="002B64F3">
        <w:rPr>
          <w:sz w:val="26"/>
          <w:szCs w:val="26"/>
          <w:lang w:val="ru-RU"/>
        </w:rPr>
        <w:t>№</w:t>
      </w:r>
      <w:r w:rsidR="00466FD9">
        <w:rPr>
          <w:sz w:val="26"/>
          <w:szCs w:val="26"/>
        </w:rPr>
        <w:t xml:space="preserve"> 2</w:t>
      </w:r>
      <w:r w:rsidR="009D1357">
        <w:rPr>
          <w:sz w:val="26"/>
          <w:szCs w:val="26"/>
          <w:lang w:val="ru-RU"/>
        </w:rPr>
        <w:t xml:space="preserve"> </w:t>
      </w:r>
    </w:p>
    <w:p w:rsidR="00A007C9" w:rsidRDefault="00A007C9" w:rsidP="00A007C9">
      <w:pPr>
        <w:pStyle w:val="a3"/>
        <w:rPr>
          <w:sz w:val="26"/>
          <w:szCs w:val="26"/>
          <w:lang w:val="ru-RU"/>
        </w:rPr>
      </w:pPr>
    </w:p>
    <w:p w:rsidR="002B64F3" w:rsidRPr="002B64F3" w:rsidRDefault="002B64F3" w:rsidP="00A007C9">
      <w:pPr>
        <w:pStyle w:val="a3"/>
        <w:rPr>
          <w:sz w:val="26"/>
          <w:szCs w:val="26"/>
          <w:lang w:val="ru-RU"/>
        </w:rPr>
      </w:pPr>
    </w:p>
    <w:p w:rsidR="002B64F3" w:rsidRPr="002B64F3" w:rsidRDefault="00A007C9" w:rsidP="002B64F3">
      <w:pPr>
        <w:shd w:val="clear" w:color="auto" w:fill="FFFFFF"/>
        <w:tabs>
          <w:tab w:val="left" w:pos="4536"/>
        </w:tabs>
        <w:spacing w:after="0" w:line="240" w:lineRule="auto"/>
        <w:ind w:left="5" w:right="4341"/>
        <w:jc w:val="left"/>
        <w:rPr>
          <w:b/>
          <w:sz w:val="26"/>
          <w:szCs w:val="26"/>
          <w:lang w:val="ru-RU"/>
        </w:rPr>
      </w:pPr>
      <w:r w:rsidRPr="002B64F3">
        <w:rPr>
          <w:b/>
          <w:sz w:val="26"/>
          <w:szCs w:val="26"/>
          <w:lang w:val="ru-RU"/>
        </w:rPr>
        <w:t xml:space="preserve">Об утверждении Положения </w:t>
      </w:r>
    </w:p>
    <w:p w:rsidR="002B64F3" w:rsidRPr="002B64F3" w:rsidRDefault="00A007C9" w:rsidP="002B64F3">
      <w:pPr>
        <w:shd w:val="clear" w:color="auto" w:fill="FFFFFF"/>
        <w:tabs>
          <w:tab w:val="left" w:pos="4536"/>
        </w:tabs>
        <w:spacing w:after="0" w:line="240" w:lineRule="auto"/>
        <w:ind w:left="5" w:right="4341"/>
        <w:jc w:val="left"/>
        <w:rPr>
          <w:b/>
          <w:sz w:val="26"/>
          <w:szCs w:val="26"/>
          <w:lang w:val="ru-RU"/>
        </w:rPr>
      </w:pPr>
      <w:r w:rsidRPr="002B64F3">
        <w:rPr>
          <w:b/>
          <w:sz w:val="26"/>
          <w:szCs w:val="26"/>
          <w:lang w:val="ru-RU"/>
        </w:rPr>
        <w:t>«Об организации и ос</w:t>
      </w:r>
      <w:r w:rsidRPr="002B64F3">
        <w:rPr>
          <w:b/>
          <w:sz w:val="26"/>
          <w:szCs w:val="26"/>
          <w:lang w:val="ru-RU"/>
        </w:rPr>
        <w:t>у</w:t>
      </w:r>
      <w:r w:rsidRPr="002B64F3">
        <w:rPr>
          <w:b/>
          <w:sz w:val="26"/>
          <w:szCs w:val="26"/>
          <w:lang w:val="ru-RU"/>
        </w:rPr>
        <w:t xml:space="preserve">ществлении первичного воинского учета граждан </w:t>
      </w:r>
    </w:p>
    <w:p w:rsidR="00A007C9" w:rsidRPr="002B64F3" w:rsidRDefault="00A007C9" w:rsidP="002B64F3">
      <w:pPr>
        <w:shd w:val="clear" w:color="auto" w:fill="FFFFFF"/>
        <w:tabs>
          <w:tab w:val="left" w:pos="4536"/>
        </w:tabs>
        <w:spacing w:after="0" w:line="240" w:lineRule="auto"/>
        <w:ind w:left="5" w:right="4341"/>
        <w:jc w:val="left"/>
        <w:rPr>
          <w:b/>
          <w:sz w:val="26"/>
          <w:szCs w:val="26"/>
          <w:lang w:val="ru-RU"/>
        </w:rPr>
      </w:pPr>
      <w:r w:rsidRPr="002B64F3">
        <w:rPr>
          <w:b/>
          <w:sz w:val="26"/>
          <w:szCs w:val="26"/>
          <w:lang w:val="ru-RU"/>
        </w:rPr>
        <w:t>на территории   Сабинского поселения</w:t>
      </w:r>
    </w:p>
    <w:p w:rsidR="00A007C9" w:rsidRPr="002B64F3" w:rsidRDefault="00A007C9" w:rsidP="002B64F3">
      <w:pPr>
        <w:shd w:val="clear" w:color="auto" w:fill="FFFFFF"/>
        <w:tabs>
          <w:tab w:val="left" w:pos="4536"/>
        </w:tabs>
        <w:spacing w:after="0" w:line="240" w:lineRule="auto"/>
        <w:ind w:firstLine="485"/>
        <w:jc w:val="left"/>
        <w:rPr>
          <w:b/>
          <w:sz w:val="26"/>
          <w:szCs w:val="26"/>
          <w:lang w:val="ru-RU"/>
        </w:rPr>
      </w:pPr>
    </w:p>
    <w:p w:rsidR="00A007C9" w:rsidRDefault="00A007C9" w:rsidP="002B64F3">
      <w:pPr>
        <w:shd w:val="clear" w:color="auto" w:fill="FFFFFF"/>
        <w:spacing w:after="0" w:line="240" w:lineRule="auto"/>
        <w:ind w:firstLine="720"/>
        <w:rPr>
          <w:sz w:val="24"/>
          <w:lang w:val="ru-RU"/>
        </w:rPr>
      </w:pPr>
      <w:r w:rsidRPr="004D42EE">
        <w:rPr>
          <w:sz w:val="24"/>
          <w:lang w:val="ru-RU"/>
        </w:rPr>
        <w:t>В соответствии с Конституцией Российской Федерации, Федеральным</w:t>
      </w:r>
      <w:r w:rsidR="002B64F3">
        <w:rPr>
          <w:sz w:val="24"/>
          <w:lang w:val="ru-RU"/>
        </w:rPr>
        <w:t xml:space="preserve"> законом</w:t>
      </w:r>
      <w:r w:rsidRPr="004D42EE">
        <w:rPr>
          <w:sz w:val="24"/>
          <w:lang w:val="ru-RU"/>
        </w:rPr>
        <w:t xml:space="preserve"> 1996 года № 61-ФЗ «Об обороне», 1997 года № 31-ФЗ «О мобилизационной подготовке и мобилиз</w:t>
      </w:r>
      <w:r w:rsidRPr="004D42EE">
        <w:rPr>
          <w:sz w:val="24"/>
          <w:lang w:val="ru-RU"/>
        </w:rPr>
        <w:t>а</w:t>
      </w:r>
      <w:r w:rsidRPr="004D42EE">
        <w:rPr>
          <w:sz w:val="24"/>
          <w:lang w:val="ru-RU"/>
        </w:rPr>
        <w:t>ции в Российской Федерации», 1998 года № 53-ФЗ «О воинской обязанности и военной слу</w:t>
      </w:r>
      <w:r w:rsidRPr="004D42EE">
        <w:rPr>
          <w:sz w:val="24"/>
          <w:lang w:val="ru-RU"/>
        </w:rPr>
        <w:t>ж</w:t>
      </w:r>
      <w:r w:rsidRPr="004D42EE">
        <w:rPr>
          <w:sz w:val="24"/>
          <w:lang w:val="ru-RU"/>
        </w:rPr>
        <w:t>бе», 2003 года №131-Ф3 «Об общих принципах организации местного самоуправления в Ро</w:t>
      </w:r>
      <w:r w:rsidRPr="004D42EE">
        <w:rPr>
          <w:sz w:val="24"/>
          <w:lang w:val="ru-RU"/>
        </w:rPr>
        <w:t>с</w:t>
      </w:r>
      <w:r w:rsidRPr="004D42EE">
        <w:rPr>
          <w:sz w:val="24"/>
          <w:lang w:val="ru-RU"/>
        </w:rPr>
        <w:t xml:space="preserve">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4D42EE">
          <w:rPr>
            <w:sz w:val="24"/>
            <w:lang w:val="ru-RU"/>
          </w:rPr>
          <w:t>2006 г</w:t>
        </w:r>
      </w:smartTag>
      <w:r w:rsidRPr="004D42EE">
        <w:rPr>
          <w:sz w:val="24"/>
          <w:lang w:val="ru-RU"/>
        </w:rPr>
        <w:t xml:space="preserve">. № 719 «Об утверждении Положения о воинском учете», Устава </w:t>
      </w:r>
      <w:r w:rsidR="002B64F3">
        <w:rPr>
          <w:sz w:val="24"/>
          <w:lang w:val="ru-RU"/>
        </w:rPr>
        <w:t>Сабинского сельсовета Бейского района Республики Хакасия</w:t>
      </w:r>
    </w:p>
    <w:p w:rsidR="00A007C9" w:rsidRPr="004D42EE" w:rsidRDefault="00A007C9" w:rsidP="00A007C9">
      <w:pPr>
        <w:shd w:val="clear" w:color="auto" w:fill="FFFFFF"/>
        <w:spacing w:after="0" w:line="240" w:lineRule="auto"/>
        <w:ind w:firstLine="720"/>
        <w:jc w:val="left"/>
        <w:rPr>
          <w:sz w:val="24"/>
          <w:lang w:val="ru-RU"/>
        </w:rPr>
      </w:pPr>
    </w:p>
    <w:p w:rsidR="00A007C9" w:rsidRPr="002B64F3" w:rsidRDefault="009D1357" w:rsidP="002B64F3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</w:t>
      </w:r>
      <w:r w:rsidR="00B351F5" w:rsidRPr="002B64F3">
        <w:rPr>
          <w:b/>
          <w:sz w:val="26"/>
          <w:szCs w:val="26"/>
          <w:lang w:val="ru-RU"/>
        </w:rPr>
        <w:t>НОВЛЯЮ</w:t>
      </w:r>
      <w:r w:rsidR="00E945F9" w:rsidRPr="002B64F3">
        <w:rPr>
          <w:b/>
          <w:sz w:val="26"/>
          <w:szCs w:val="26"/>
          <w:lang w:val="ru-RU"/>
        </w:rPr>
        <w:t>:</w:t>
      </w:r>
    </w:p>
    <w:p w:rsidR="00A007C9" w:rsidRPr="002B64F3" w:rsidRDefault="00A007C9" w:rsidP="002B64F3">
      <w:pPr>
        <w:pStyle w:val="a3"/>
        <w:rPr>
          <w:b/>
          <w:sz w:val="26"/>
          <w:szCs w:val="26"/>
          <w:lang w:val="ru-RU"/>
        </w:rPr>
      </w:pPr>
    </w:p>
    <w:p w:rsidR="00A007C9" w:rsidRPr="002B64F3" w:rsidRDefault="00A007C9" w:rsidP="002B64F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leader="underscore" w:pos="4733"/>
        </w:tabs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Утвердить Положение «Об организации и осуществлении первичного воинского уч</w:t>
      </w:r>
      <w:r w:rsidRPr="002B64F3">
        <w:rPr>
          <w:sz w:val="26"/>
          <w:szCs w:val="26"/>
          <w:lang w:val="ru-RU"/>
        </w:rPr>
        <w:t>е</w:t>
      </w:r>
      <w:r w:rsidRPr="002B64F3">
        <w:rPr>
          <w:sz w:val="26"/>
          <w:szCs w:val="26"/>
          <w:lang w:val="ru-RU"/>
        </w:rPr>
        <w:t>та на территории поселения» (прилагается).</w:t>
      </w:r>
    </w:p>
    <w:p w:rsidR="00A007C9" w:rsidRPr="002B64F3" w:rsidRDefault="00A007C9" w:rsidP="002B64F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Утвердить  должностные инструкции  начальника военно-учетного стола, специал</w:t>
      </w:r>
      <w:r w:rsidRPr="002B64F3">
        <w:rPr>
          <w:sz w:val="26"/>
          <w:szCs w:val="26"/>
          <w:lang w:val="ru-RU"/>
        </w:rPr>
        <w:t>и</w:t>
      </w:r>
      <w:r w:rsidRPr="002B64F3">
        <w:rPr>
          <w:sz w:val="26"/>
          <w:szCs w:val="26"/>
          <w:lang w:val="ru-RU"/>
        </w:rPr>
        <w:t>стов, (инспекторов) военно-учетного стола (прилага</w:t>
      </w:r>
      <w:r w:rsidR="002B64F3">
        <w:rPr>
          <w:sz w:val="26"/>
          <w:szCs w:val="26"/>
          <w:lang w:val="ru-RU"/>
        </w:rPr>
        <w:t>е</w:t>
      </w:r>
      <w:r w:rsidRPr="002B64F3">
        <w:rPr>
          <w:sz w:val="26"/>
          <w:szCs w:val="26"/>
          <w:lang w:val="ru-RU"/>
        </w:rPr>
        <w:t>тся).</w:t>
      </w:r>
    </w:p>
    <w:p w:rsidR="00A007C9" w:rsidRPr="002B64F3" w:rsidRDefault="00A007C9" w:rsidP="002B64F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leader="underscore" w:pos="5736"/>
        </w:tabs>
        <w:autoSpaceDE w:val="0"/>
        <w:autoSpaceDN w:val="0"/>
        <w:adjustRightInd w:val="0"/>
        <w:spacing w:after="0" w:line="240" w:lineRule="auto"/>
        <w:ind w:left="0" w:firstLine="720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>Контро</w:t>
      </w:r>
      <w:r w:rsidR="00CD6589" w:rsidRPr="002B64F3">
        <w:rPr>
          <w:sz w:val="26"/>
          <w:szCs w:val="26"/>
          <w:lang w:val="ru-RU"/>
        </w:rPr>
        <w:t xml:space="preserve">ль за исполнением настоящего решения возложить на специалиста </w:t>
      </w:r>
      <w:r w:rsidR="002B64F3">
        <w:rPr>
          <w:sz w:val="26"/>
          <w:szCs w:val="26"/>
        </w:rPr>
        <w:t>I</w:t>
      </w:r>
      <w:r w:rsidR="00CD6589" w:rsidRPr="002B64F3">
        <w:rPr>
          <w:sz w:val="26"/>
          <w:szCs w:val="26"/>
          <w:lang w:val="ru-RU"/>
        </w:rPr>
        <w:t xml:space="preserve"> категории </w:t>
      </w:r>
      <w:r w:rsidR="00CC085F">
        <w:rPr>
          <w:sz w:val="26"/>
          <w:szCs w:val="26"/>
          <w:lang w:val="ru-RU"/>
        </w:rPr>
        <w:t xml:space="preserve"> </w:t>
      </w:r>
      <w:r w:rsidR="004B7BAE">
        <w:rPr>
          <w:sz w:val="26"/>
          <w:szCs w:val="26"/>
          <w:lang w:val="ru-RU"/>
        </w:rPr>
        <w:t>Администрации Сабинского сельсовета.</w:t>
      </w:r>
    </w:p>
    <w:p w:rsidR="00A007C9" w:rsidRPr="002B64F3" w:rsidRDefault="00A007C9" w:rsidP="002B64F3">
      <w:pPr>
        <w:widowControl w:val="0"/>
        <w:shd w:val="clear" w:color="auto" w:fill="FFFFFF"/>
        <w:tabs>
          <w:tab w:val="left" w:pos="1080"/>
          <w:tab w:val="left" w:leader="underscore" w:pos="5736"/>
        </w:tabs>
        <w:autoSpaceDE w:val="0"/>
        <w:autoSpaceDN w:val="0"/>
        <w:adjustRightInd w:val="0"/>
        <w:spacing w:after="0" w:line="240" w:lineRule="auto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 xml:space="preserve">                          </w:t>
      </w:r>
      <w:r w:rsidR="00E945F9" w:rsidRPr="002B64F3">
        <w:rPr>
          <w:sz w:val="26"/>
          <w:szCs w:val="26"/>
          <w:lang w:val="ru-RU"/>
        </w:rPr>
        <w:t xml:space="preserve">                              </w:t>
      </w:r>
    </w:p>
    <w:p w:rsidR="00A007C9" w:rsidRPr="002B64F3" w:rsidRDefault="00E945F9" w:rsidP="002B64F3">
      <w:pPr>
        <w:shd w:val="clear" w:color="auto" w:fill="FFFFFF"/>
        <w:tabs>
          <w:tab w:val="left" w:pos="1080"/>
        </w:tabs>
        <w:spacing w:after="0" w:line="240" w:lineRule="auto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ab/>
      </w:r>
      <w:r w:rsidRPr="002B64F3">
        <w:rPr>
          <w:sz w:val="26"/>
          <w:szCs w:val="26"/>
          <w:lang w:val="ru-RU"/>
        </w:rPr>
        <w:tab/>
      </w:r>
    </w:p>
    <w:p w:rsidR="00A007C9" w:rsidRPr="002B64F3" w:rsidRDefault="00A007C9" w:rsidP="002B64F3">
      <w:pPr>
        <w:pStyle w:val="a3"/>
        <w:rPr>
          <w:sz w:val="26"/>
          <w:szCs w:val="26"/>
          <w:lang w:val="ru-RU"/>
        </w:rPr>
      </w:pPr>
    </w:p>
    <w:p w:rsidR="005F00E9" w:rsidRPr="002B64F3" w:rsidRDefault="00E945F9" w:rsidP="00241073">
      <w:pPr>
        <w:pStyle w:val="a3"/>
        <w:rPr>
          <w:sz w:val="26"/>
          <w:szCs w:val="26"/>
          <w:lang w:val="ru-RU"/>
        </w:rPr>
      </w:pPr>
      <w:r w:rsidRPr="002B64F3">
        <w:rPr>
          <w:sz w:val="26"/>
          <w:szCs w:val="26"/>
          <w:lang w:val="ru-RU"/>
        </w:rPr>
        <w:t xml:space="preserve">Глава  администрации                          </w:t>
      </w:r>
      <w:r w:rsidR="002B64F3">
        <w:rPr>
          <w:sz w:val="26"/>
          <w:szCs w:val="26"/>
          <w:lang w:val="ru-RU"/>
        </w:rPr>
        <w:t xml:space="preserve">                </w:t>
      </w:r>
      <w:r w:rsidRPr="002B64F3">
        <w:rPr>
          <w:sz w:val="26"/>
          <w:szCs w:val="26"/>
          <w:lang w:val="ru-RU"/>
        </w:rPr>
        <w:t xml:space="preserve">                       </w:t>
      </w:r>
      <w:r w:rsidR="00CC085F">
        <w:rPr>
          <w:sz w:val="26"/>
          <w:szCs w:val="26"/>
          <w:lang w:val="ru-RU"/>
        </w:rPr>
        <w:t xml:space="preserve">      </w:t>
      </w:r>
      <w:r w:rsidR="009D1357">
        <w:rPr>
          <w:sz w:val="26"/>
          <w:szCs w:val="26"/>
          <w:lang w:val="ru-RU"/>
        </w:rPr>
        <w:t>С.Н.Бугаева</w:t>
      </w:r>
    </w:p>
    <w:sectPr w:rsidR="005F00E9" w:rsidRPr="002B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D6" w:rsidRDefault="002179D6" w:rsidP="00C12E87">
      <w:pPr>
        <w:spacing w:after="0" w:line="240" w:lineRule="auto"/>
      </w:pPr>
      <w:r>
        <w:separator/>
      </w:r>
    </w:p>
  </w:endnote>
  <w:endnote w:type="continuationSeparator" w:id="0">
    <w:p w:rsidR="002179D6" w:rsidRDefault="002179D6" w:rsidP="00C1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D6" w:rsidRDefault="002179D6" w:rsidP="00C12E87">
      <w:pPr>
        <w:spacing w:after="0" w:line="240" w:lineRule="auto"/>
      </w:pPr>
      <w:r>
        <w:separator/>
      </w:r>
    </w:p>
  </w:footnote>
  <w:footnote w:type="continuationSeparator" w:id="0">
    <w:p w:rsidR="002179D6" w:rsidRDefault="002179D6" w:rsidP="00C1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EFA"/>
    <w:multiLevelType w:val="hybridMultilevel"/>
    <w:tmpl w:val="5E1A62E4"/>
    <w:lvl w:ilvl="0" w:tplc="CF68523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C9"/>
    <w:rsid w:val="000445FE"/>
    <w:rsid w:val="0006603E"/>
    <w:rsid w:val="000D091C"/>
    <w:rsid w:val="002179D6"/>
    <w:rsid w:val="00241073"/>
    <w:rsid w:val="002B64F3"/>
    <w:rsid w:val="00466FD9"/>
    <w:rsid w:val="004B7BAE"/>
    <w:rsid w:val="005B40C6"/>
    <w:rsid w:val="005C4B0A"/>
    <w:rsid w:val="005F00E9"/>
    <w:rsid w:val="009D1357"/>
    <w:rsid w:val="00A007C9"/>
    <w:rsid w:val="00A44231"/>
    <w:rsid w:val="00A769A9"/>
    <w:rsid w:val="00B351F5"/>
    <w:rsid w:val="00B83296"/>
    <w:rsid w:val="00C12E87"/>
    <w:rsid w:val="00CC085F"/>
    <w:rsid w:val="00CD6589"/>
    <w:rsid w:val="00D3457C"/>
    <w:rsid w:val="00DE7954"/>
    <w:rsid w:val="00E945F9"/>
    <w:rsid w:val="00E96C1C"/>
    <w:rsid w:val="00F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7C9"/>
    <w:pPr>
      <w:spacing w:after="200" w:line="276" w:lineRule="auto"/>
      <w:jc w:val="both"/>
    </w:pPr>
    <w:rPr>
      <w:rFonts w:eastAsia="Calibri"/>
      <w:color w:val="000000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qFormat/>
    <w:rsid w:val="00A007C9"/>
    <w:pPr>
      <w:spacing w:after="0" w:line="240" w:lineRule="auto"/>
    </w:pPr>
  </w:style>
  <w:style w:type="paragraph" w:styleId="a4">
    <w:name w:val="header"/>
    <w:basedOn w:val="a"/>
    <w:link w:val="a5"/>
    <w:rsid w:val="00C12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E87"/>
    <w:rPr>
      <w:rFonts w:eastAsia="Calibri"/>
      <w:color w:val="000000"/>
      <w:sz w:val="22"/>
      <w:szCs w:val="22"/>
      <w:lang w:val="en-US" w:eastAsia="en-US" w:bidi="en-US"/>
    </w:rPr>
  </w:style>
  <w:style w:type="paragraph" w:styleId="a6">
    <w:name w:val="footer"/>
    <w:basedOn w:val="a"/>
    <w:link w:val="a7"/>
    <w:rsid w:val="00C1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E87"/>
    <w:rPr>
      <w:rFonts w:eastAsia="Calibri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Сабинский сельсовет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hataha</dc:creator>
  <cp:lastModifiedBy>Пользователь</cp:lastModifiedBy>
  <cp:revision>2</cp:revision>
  <cp:lastPrinted>2017-12-15T03:46:00Z</cp:lastPrinted>
  <dcterms:created xsi:type="dcterms:W3CDTF">2019-06-19T09:58:00Z</dcterms:created>
  <dcterms:modified xsi:type="dcterms:W3CDTF">2019-06-19T09:58:00Z</dcterms:modified>
</cp:coreProperties>
</file>